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5B" w:rsidRPr="0088065B" w:rsidRDefault="0088065B" w:rsidP="0088065B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280" w:right="1640" w:hanging="626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88065B">
        <w:rPr>
          <w:rFonts w:ascii="Times New Roman" w:hAnsi="Times New Roman"/>
          <w:sz w:val="23"/>
          <w:szCs w:val="23"/>
          <w:lang w:val="ru-RU"/>
        </w:rPr>
        <w:t xml:space="preserve">Муниципальное автономное общеобразовательное учреждение </w:t>
      </w:r>
      <w:proofErr w:type="spellStart"/>
      <w:r w:rsidRPr="0088065B">
        <w:rPr>
          <w:rFonts w:ascii="Times New Roman" w:hAnsi="Times New Roman"/>
          <w:sz w:val="23"/>
          <w:szCs w:val="23"/>
          <w:lang w:val="ru-RU"/>
        </w:rPr>
        <w:t>Чернокоровская</w:t>
      </w:r>
      <w:proofErr w:type="spellEnd"/>
      <w:r w:rsidRPr="0088065B">
        <w:rPr>
          <w:rFonts w:ascii="Times New Roman" w:hAnsi="Times New Roman"/>
          <w:sz w:val="23"/>
          <w:szCs w:val="23"/>
          <w:lang w:val="ru-RU"/>
        </w:rPr>
        <w:t xml:space="preserve">  средняя общеобразовательная школа</w:t>
      </w:r>
    </w:p>
    <w:p w:rsidR="0088065B" w:rsidRPr="0088065B" w:rsidRDefault="0088065B" w:rsidP="0088065B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88065B" w:rsidRPr="0088065B" w:rsidRDefault="0088065B" w:rsidP="0088065B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8065B">
        <w:rPr>
          <w:rFonts w:ascii="Times New Roman" w:hAnsi="Times New Roman"/>
          <w:sz w:val="24"/>
          <w:szCs w:val="24"/>
          <w:lang w:val="ru-RU"/>
        </w:rPr>
        <w:t>Согласовано</w:t>
      </w:r>
      <w:r w:rsidRPr="0088065B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УТВЕРЖДЕНО</w:t>
      </w:r>
    </w:p>
    <w:p w:rsidR="0088065B" w:rsidRPr="0088065B" w:rsidRDefault="0088065B" w:rsidP="0088065B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8065B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</w:t>
      </w:r>
      <w:r w:rsidRPr="0088065B">
        <w:rPr>
          <w:rFonts w:ascii="Times New Roman" w:hAnsi="Times New Roman"/>
          <w:sz w:val="24"/>
          <w:szCs w:val="24"/>
          <w:lang w:val="ru-RU"/>
        </w:rPr>
        <w:t>и введено в действие</w:t>
      </w:r>
    </w:p>
    <w:p w:rsidR="0088065B" w:rsidRDefault="0088065B" w:rsidP="0088065B">
      <w:pPr>
        <w:widowControl w:val="0"/>
        <w:tabs>
          <w:tab w:val="left" w:pos="6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8065B" w:rsidRPr="0088065B" w:rsidRDefault="0088065B" w:rsidP="0088065B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8065B">
        <w:rPr>
          <w:rFonts w:ascii="Times New Roman" w:hAnsi="Times New Roman"/>
          <w:sz w:val="24"/>
          <w:szCs w:val="24"/>
          <w:lang w:val="ru-RU"/>
        </w:rPr>
        <w:t>Профком школы</w:t>
      </w:r>
      <w:r w:rsidRPr="0088065B">
        <w:rPr>
          <w:rFonts w:ascii="Times New Roman" w:hAnsi="Times New Roman"/>
          <w:sz w:val="24"/>
          <w:szCs w:val="24"/>
          <w:lang w:val="ru-RU"/>
        </w:rPr>
        <w:tab/>
        <w:t xml:space="preserve">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Pr="0088065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8065B" w:rsidRPr="0088065B" w:rsidRDefault="0088065B" w:rsidP="0088065B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Софьина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Н.В.                                                            </w:t>
      </w:r>
      <w:r w:rsidRPr="0088065B">
        <w:rPr>
          <w:rFonts w:ascii="Times New Roman" w:hAnsi="Times New Roman"/>
          <w:sz w:val="24"/>
          <w:szCs w:val="24"/>
          <w:lang w:val="ru-RU"/>
        </w:rPr>
        <w:t xml:space="preserve">Приказом директора                                                </w:t>
      </w:r>
    </w:p>
    <w:p w:rsidR="0088065B" w:rsidRPr="00831CE6" w:rsidRDefault="0088065B" w:rsidP="0088065B">
      <w:pPr>
        <w:widowControl w:val="0"/>
        <w:tabs>
          <w:tab w:val="left" w:pos="486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065B">
        <w:rPr>
          <w:rFonts w:ascii="Times New Roman" w:hAnsi="Times New Roman"/>
          <w:sz w:val="24"/>
          <w:szCs w:val="24"/>
          <w:lang w:val="ru-RU"/>
        </w:rPr>
        <w:t xml:space="preserve"> От 10.07.2020 г.</w:t>
      </w:r>
      <w:r w:rsidRPr="0088065B">
        <w:rPr>
          <w:rFonts w:ascii="Times New Roman" w:hAnsi="Times New Roman"/>
          <w:sz w:val="24"/>
          <w:szCs w:val="24"/>
          <w:lang w:val="ru-RU"/>
        </w:rPr>
        <w:tab/>
        <w:t xml:space="preserve">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№ 64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10.07.2020</w:t>
      </w:r>
      <w:r w:rsidRPr="00831C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Default="00DB4446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ЛОКАЛЬНЫЙ АКТ № 15</w:t>
      </w:r>
    </w:p>
    <w:p w:rsidR="00DB4446" w:rsidRPr="00DB4446" w:rsidRDefault="00DB4446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b/>
          <w:bCs/>
          <w:sz w:val="24"/>
          <w:szCs w:val="24"/>
          <w:lang w:val="ru-RU"/>
        </w:rPr>
        <w:t>ПОЛОЖЕНИЕ</w:t>
      </w:r>
    </w:p>
    <w:p w:rsidR="00DA2FCE" w:rsidRPr="00DB4446" w:rsidRDefault="00DB4446" w:rsidP="00DB4446">
      <w:pPr>
        <w:widowControl w:val="0"/>
        <w:autoSpaceDE w:val="0"/>
        <w:autoSpaceDN w:val="0"/>
        <w:adjustRightInd w:val="0"/>
        <w:spacing w:after="0" w:line="240" w:lineRule="auto"/>
        <w:ind w:left="3580" w:hanging="35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</w:t>
      </w:r>
      <w:r w:rsidR="00A9219D" w:rsidRPr="00DB4446">
        <w:rPr>
          <w:rFonts w:ascii="Times New Roman" w:hAnsi="Times New Roman"/>
          <w:b/>
          <w:bCs/>
          <w:sz w:val="24"/>
          <w:szCs w:val="24"/>
          <w:lang w:val="ru-RU"/>
        </w:rPr>
        <w:t xml:space="preserve">о </w:t>
      </w:r>
      <w:proofErr w:type="spellStart"/>
      <w:r w:rsidR="00A9219D" w:rsidRPr="00DB4446">
        <w:rPr>
          <w:rFonts w:ascii="Times New Roman" w:hAnsi="Times New Roman"/>
          <w:b/>
          <w:bCs/>
          <w:sz w:val="24"/>
          <w:szCs w:val="24"/>
          <w:lang w:val="ru-RU"/>
        </w:rPr>
        <w:t>самообследовании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88065B">
        <w:rPr>
          <w:rFonts w:ascii="Times New Roman" w:hAnsi="Times New Roman"/>
          <w:b/>
          <w:bCs/>
          <w:sz w:val="24"/>
          <w:szCs w:val="24"/>
          <w:lang w:val="ru-RU"/>
        </w:rPr>
        <w:t>МА</w:t>
      </w:r>
      <w:bookmarkStart w:id="1" w:name="_GoBack"/>
      <w:bookmarkEnd w:id="1"/>
      <w:r w:rsidR="00A9219D" w:rsidRPr="00DB4446">
        <w:rPr>
          <w:rFonts w:ascii="Times New Roman" w:hAnsi="Times New Roman"/>
          <w:b/>
          <w:bCs/>
          <w:sz w:val="24"/>
          <w:szCs w:val="24"/>
          <w:lang w:val="ru-RU"/>
        </w:rPr>
        <w:t xml:space="preserve">ОУ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Чернокоровской</w:t>
      </w:r>
      <w:proofErr w:type="spellEnd"/>
      <w:r w:rsidR="00A9219D" w:rsidRPr="00DB4446">
        <w:rPr>
          <w:rFonts w:ascii="Times New Roman" w:hAnsi="Times New Roman"/>
          <w:b/>
          <w:bCs/>
          <w:sz w:val="24"/>
          <w:szCs w:val="24"/>
          <w:lang w:val="ru-RU"/>
        </w:rPr>
        <w:t xml:space="preserve"> СОШ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I</w:t>
      </w:r>
      <w:r w:rsidRPr="00DB4446">
        <w:rPr>
          <w:rFonts w:ascii="Times New Roman" w:hAnsi="Times New Roman"/>
          <w:b/>
          <w:bCs/>
          <w:sz w:val="24"/>
          <w:szCs w:val="24"/>
          <w:lang w:val="ru-RU"/>
        </w:rPr>
        <w:t>.Общие положения.</w:t>
      </w:r>
      <w:proofErr w:type="gramEnd"/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>1.Настоящее     Положение     определяет     основные     нормы     и     принципы</w:t>
      </w:r>
    </w:p>
    <w:p w:rsidR="00DA2FCE" w:rsidRPr="00DB4446" w:rsidRDefault="00A92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 xml:space="preserve">проведения </w:t>
      </w:r>
      <w:proofErr w:type="spellStart"/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>самообследования</w:t>
      </w:r>
      <w:proofErr w:type="spellEnd"/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Pr="00DB4446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>Положение  разработано  в  соответствии  с  пунктом</w:t>
      </w:r>
      <w:r w:rsidRPr="00DB4446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>3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 xml:space="preserve">части 2статьи </w:t>
      </w:r>
      <w:r w:rsidRPr="00DB4446">
        <w:rPr>
          <w:rFonts w:ascii="Times New Roman" w:hAnsi="Times New Roman"/>
          <w:sz w:val="24"/>
          <w:szCs w:val="24"/>
          <w:lang w:val="ru-RU"/>
        </w:rPr>
        <w:t>29</w:t>
      </w: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DB4446">
        <w:rPr>
          <w:rFonts w:ascii="Times New Roman" w:hAnsi="Times New Roman"/>
          <w:sz w:val="24"/>
          <w:szCs w:val="24"/>
          <w:lang w:val="ru-RU"/>
        </w:rPr>
        <w:t>Федерального закона от</w:t>
      </w: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DB4446">
        <w:rPr>
          <w:rFonts w:ascii="Times New Roman" w:hAnsi="Times New Roman"/>
          <w:sz w:val="24"/>
          <w:szCs w:val="24"/>
          <w:lang w:val="ru-RU"/>
        </w:rPr>
        <w:t>29</w:t>
      </w: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DB4446">
        <w:rPr>
          <w:rFonts w:ascii="Times New Roman" w:hAnsi="Times New Roman"/>
          <w:sz w:val="24"/>
          <w:szCs w:val="24"/>
          <w:lang w:val="ru-RU"/>
        </w:rPr>
        <w:t>декабря</w:t>
      </w: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DB4446">
        <w:rPr>
          <w:rFonts w:ascii="Times New Roman" w:hAnsi="Times New Roman"/>
          <w:sz w:val="24"/>
          <w:szCs w:val="24"/>
          <w:lang w:val="ru-RU"/>
        </w:rPr>
        <w:t>2012г.</w:t>
      </w: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DB4446">
        <w:rPr>
          <w:rFonts w:ascii="Times New Roman" w:hAnsi="Times New Roman"/>
          <w:sz w:val="24"/>
          <w:szCs w:val="24"/>
          <w:lang w:val="ru-RU"/>
        </w:rPr>
        <w:t>№</w:t>
      </w: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DB4446">
        <w:rPr>
          <w:rFonts w:ascii="Times New Roman" w:hAnsi="Times New Roman"/>
          <w:sz w:val="24"/>
          <w:szCs w:val="24"/>
          <w:lang w:val="ru-RU"/>
        </w:rPr>
        <w:t>273-ФЗ</w:t>
      </w: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DB4446">
        <w:rPr>
          <w:rFonts w:ascii="Times New Roman" w:hAnsi="Times New Roman"/>
          <w:sz w:val="24"/>
          <w:szCs w:val="24"/>
          <w:lang w:val="ru-RU"/>
        </w:rPr>
        <w:t>«Об образовании</w:t>
      </w: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DB4446">
        <w:rPr>
          <w:rFonts w:ascii="Times New Roman" w:hAnsi="Times New Roman"/>
          <w:sz w:val="24"/>
          <w:szCs w:val="24"/>
          <w:lang w:val="ru-RU"/>
        </w:rPr>
        <w:t xml:space="preserve">в Российской Федерации». «Порядком проведения </w:t>
      </w: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самообследования</w:t>
      </w:r>
      <w:proofErr w:type="spellEnd"/>
      <w:r w:rsidRPr="00DB444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DB4446">
        <w:rPr>
          <w:rFonts w:ascii="Times New Roman" w:hAnsi="Times New Roman"/>
          <w:sz w:val="24"/>
          <w:szCs w:val="24"/>
          <w:lang w:val="ru-RU"/>
        </w:rPr>
        <w:t>образовательных</w:t>
      </w:r>
      <w:proofErr w:type="gramEnd"/>
      <w:r w:rsidRPr="00DB4446">
        <w:rPr>
          <w:rFonts w:ascii="Times New Roman" w:hAnsi="Times New Roman"/>
          <w:sz w:val="24"/>
          <w:szCs w:val="24"/>
          <w:lang w:val="ru-RU"/>
        </w:rPr>
        <w:t xml:space="preserve"> организации», утвержденным приказом Министерством образования и науки Российской Федерации от 14 июня 2013 года №462.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 xml:space="preserve">2.Целями проведения </w:t>
      </w: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самообследования</w:t>
      </w:r>
      <w:proofErr w:type="spellEnd"/>
      <w:r w:rsidRPr="00DB4446">
        <w:rPr>
          <w:rFonts w:ascii="Times New Roman" w:hAnsi="Times New Roman"/>
          <w:sz w:val="24"/>
          <w:szCs w:val="24"/>
          <w:lang w:val="ru-RU"/>
        </w:rPr>
        <w:t xml:space="preserve"> является обеспечение доступности и открытости информации о состоянии образовательной деятельности учреждения, а также подготовка отчета о результатах </w:t>
      </w: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самообследования</w:t>
      </w:r>
      <w:proofErr w:type="spellEnd"/>
      <w:r w:rsidRPr="00DB4446">
        <w:rPr>
          <w:rFonts w:ascii="Times New Roman" w:hAnsi="Times New Roman"/>
          <w:sz w:val="24"/>
          <w:szCs w:val="24"/>
          <w:lang w:val="ru-RU"/>
        </w:rPr>
        <w:t xml:space="preserve"> (дале</w:t>
      </w:r>
      <w:proofErr w:type="gramStart"/>
      <w:r w:rsidRPr="00DB4446">
        <w:rPr>
          <w:rFonts w:ascii="Times New Roman" w:hAnsi="Times New Roman"/>
          <w:sz w:val="24"/>
          <w:szCs w:val="24"/>
          <w:lang w:val="ru-RU"/>
        </w:rPr>
        <w:t>е-</w:t>
      </w:r>
      <w:proofErr w:type="gramEnd"/>
      <w:r w:rsidRPr="00DB4446">
        <w:rPr>
          <w:rFonts w:ascii="Times New Roman" w:hAnsi="Times New Roman"/>
          <w:sz w:val="24"/>
          <w:szCs w:val="24"/>
          <w:lang w:val="ru-RU"/>
        </w:rPr>
        <w:t xml:space="preserve"> отчет)</w:t>
      </w:r>
    </w:p>
    <w:p w:rsidR="00DA2FCE" w:rsidRPr="00DB4446" w:rsidRDefault="00A92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>3.Самообследование проводится учреждением ежегодно.</w:t>
      </w:r>
    </w:p>
    <w:p w:rsidR="00DA2FCE" w:rsidRPr="00DB4446" w:rsidRDefault="00A92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Самооследование</w:t>
      </w:r>
      <w:proofErr w:type="spellEnd"/>
      <w:r w:rsidRPr="00DB4446">
        <w:rPr>
          <w:rFonts w:ascii="Times New Roman" w:hAnsi="Times New Roman"/>
          <w:sz w:val="24"/>
          <w:szCs w:val="24"/>
          <w:lang w:val="ru-RU"/>
        </w:rPr>
        <w:t xml:space="preserve"> - процедура оценивания (</w:t>
      </w: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самооценивания</w:t>
      </w:r>
      <w:proofErr w:type="spellEnd"/>
      <w:r w:rsidRPr="00DB4446">
        <w:rPr>
          <w:rFonts w:ascii="Times New Roman" w:hAnsi="Times New Roman"/>
          <w:sz w:val="24"/>
          <w:szCs w:val="24"/>
          <w:lang w:val="ru-RU"/>
        </w:rPr>
        <w:t xml:space="preserve">). Процесс </w:t>
      </w: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самообследования</w:t>
      </w:r>
      <w:proofErr w:type="spellEnd"/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>– это познавательная деятельность педагогов, обучающихся, руководителей учреждения, носящая системный характер и направленная на развитие образовательной среды и педагогического процесса и коррекцию деятельности школьного коллектива.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27" w:lineRule="auto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 xml:space="preserve">4.В соответствии с целями и задачами </w:t>
      </w: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самообследование</w:t>
      </w:r>
      <w:proofErr w:type="spellEnd"/>
      <w:r w:rsidRPr="00DB4446">
        <w:rPr>
          <w:rFonts w:ascii="Times New Roman" w:hAnsi="Times New Roman"/>
          <w:sz w:val="24"/>
          <w:szCs w:val="24"/>
          <w:lang w:val="ru-RU"/>
        </w:rPr>
        <w:t xml:space="preserve"> выполняет ряд функций: </w:t>
      </w: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 xml:space="preserve">Оценочная функция </w:t>
      </w:r>
      <w:r w:rsidRPr="00DB444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DB4446">
        <w:rPr>
          <w:rFonts w:ascii="Times New Roman" w:hAnsi="Times New Roman"/>
          <w:sz w:val="24"/>
          <w:szCs w:val="24"/>
          <w:lang w:val="ru-RU"/>
        </w:rPr>
        <w:t>осуществление с целью выявления соответствия оценочных</w:t>
      </w: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DB4446">
        <w:rPr>
          <w:rFonts w:ascii="Times New Roman" w:hAnsi="Times New Roman"/>
          <w:sz w:val="24"/>
          <w:szCs w:val="24"/>
          <w:lang w:val="ru-RU"/>
        </w:rPr>
        <w:t xml:space="preserve">параметров нормативным и современным параметрам и требованиям; </w:t>
      </w: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 xml:space="preserve">Диагностическая функция – </w:t>
      </w:r>
      <w:r w:rsidRPr="00DB4446">
        <w:rPr>
          <w:rFonts w:ascii="Times New Roman" w:hAnsi="Times New Roman"/>
          <w:sz w:val="24"/>
          <w:szCs w:val="24"/>
          <w:lang w:val="ru-RU"/>
        </w:rPr>
        <w:t>выявление причин возникновение отклонений состояние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23" w:lineRule="auto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 xml:space="preserve">объекта изучения и оценивания нормативных и </w:t>
      </w: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научнообоснованных</w:t>
      </w:r>
      <w:proofErr w:type="spellEnd"/>
      <w:r w:rsidRPr="00DB4446">
        <w:rPr>
          <w:rFonts w:ascii="Times New Roman" w:hAnsi="Times New Roman"/>
          <w:sz w:val="24"/>
          <w:szCs w:val="24"/>
          <w:lang w:val="ru-RU"/>
        </w:rPr>
        <w:t xml:space="preserve"> параметров</w:t>
      </w:r>
      <w:proofErr w:type="gramStart"/>
      <w:r w:rsidRPr="00DB4446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DB4446">
        <w:rPr>
          <w:rFonts w:ascii="Times New Roman" w:hAnsi="Times New Roman"/>
          <w:sz w:val="24"/>
          <w:szCs w:val="24"/>
          <w:lang w:val="ru-RU"/>
        </w:rPr>
        <w:t xml:space="preserve"> по которым осуществляется его оценка (самооценка); </w:t>
      </w: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 xml:space="preserve">Прогностическая функция – </w:t>
      </w:r>
      <w:r w:rsidRPr="00DB4446">
        <w:rPr>
          <w:rFonts w:ascii="Times New Roman" w:hAnsi="Times New Roman"/>
          <w:sz w:val="24"/>
          <w:szCs w:val="24"/>
          <w:lang w:val="ru-RU"/>
        </w:rPr>
        <w:t>оценка</w:t>
      </w: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DB4446">
        <w:rPr>
          <w:rFonts w:ascii="Times New Roman" w:hAnsi="Times New Roman"/>
          <w:sz w:val="24"/>
          <w:szCs w:val="24"/>
          <w:lang w:val="ru-RU"/>
        </w:rPr>
        <w:t>(самооценке)</w:t>
      </w:r>
      <w:r w:rsidRPr="00DB444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DB4446">
        <w:rPr>
          <w:rFonts w:ascii="Times New Roman" w:hAnsi="Times New Roman"/>
          <w:sz w:val="24"/>
          <w:szCs w:val="24"/>
          <w:lang w:val="ru-RU"/>
        </w:rPr>
        <w:t>последствий проявления отклонений</w:t>
      </w:r>
    </w:p>
    <w:p w:rsidR="00DA2FCE" w:rsidRPr="00DB4446" w:rsidRDefault="00A92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>для самого оцениваемого объекта и тех</w:t>
      </w:r>
      <w:proofErr w:type="gramStart"/>
      <w:r w:rsidRPr="00DB4446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DB4446">
        <w:rPr>
          <w:rFonts w:ascii="Times New Roman" w:hAnsi="Times New Roman"/>
          <w:sz w:val="24"/>
          <w:szCs w:val="24"/>
          <w:lang w:val="ru-RU"/>
        </w:rPr>
        <w:t xml:space="preserve"> с которыми он вступает во взаимодействие.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autoSpaceDE w:val="0"/>
        <w:autoSpaceDN w:val="0"/>
        <w:adjustRightInd w:val="0"/>
        <w:spacing w:after="0" w:line="240" w:lineRule="auto"/>
        <w:ind w:left="2400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II</w:t>
      </w:r>
      <w:r w:rsidRPr="00DB4446">
        <w:rPr>
          <w:rFonts w:ascii="Times New Roman" w:hAnsi="Times New Roman"/>
          <w:b/>
          <w:bCs/>
          <w:sz w:val="24"/>
          <w:szCs w:val="24"/>
          <w:lang w:val="ru-RU"/>
        </w:rPr>
        <w:t xml:space="preserve">.Методы и критерии </w:t>
      </w:r>
      <w:proofErr w:type="spellStart"/>
      <w:r w:rsidRPr="00DB4446">
        <w:rPr>
          <w:rFonts w:ascii="Times New Roman" w:hAnsi="Times New Roman"/>
          <w:b/>
          <w:bCs/>
          <w:sz w:val="24"/>
          <w:szCs w:val="24"/>
          <w:lang w:val="ru-RU"/>
        </w:rPr>
        <w:t>самообследования</w:t>
      </w:r>
      <w:proofErr w:type="spellEnd"/>
      <w:r w:rsidRPr="00DB4446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proofErr w:type="gramEnd"/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 xml:space="preserve">Методика </w:t>
      </w: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самообсдедования</w:t>
      </w:r>
      <w:proofErr w:type="spellEnd"/>
      <w:r w:rsidRPr="00DB4446">
        <w:rPr>
          <w:rFonts w:ascii="Times New Roman" w:hAnsi="Times New Roman"/>
          <w:sz w:val="24"/>
          <w:szCs w:val="24"/>
          <w:lang w:val="ru-RU"/>
        </w:rPr>
        <w:t xml:space="preserve"> предполагает использования целого комплекса разнообразных методов, которые целесообразно выделить в две группы: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>-пассивные (наблюдение, количественный и качественный анализ продуктов деятельности и т.п.)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>-</w:t>
      </w:r>
      <w:proofErr w:type="gramStart"/>
      <w:r w:rsidRPr="00DB4446">
        <w:rPr>
          <w:rFonts w:ascii="Times New Roman" w:hAnsi="Times New Roman"/>
          <w:sz w:val="24"/>
          <w:szCs w:val="24"/>
          <w:lang w:val="ru-RU"/>
        </w:rPr>
        <w:t>активные</w:t>
      </w:r>
      <w:proofErr w:type="gramEnd"/>
      <w:r w:rsidRPr="00DB4446">
        <w:rPr>
          <w:rFonts w:ascii="Times New Roman" w:hAnsi="Times New Roman"/>
          <w:sz w:val="24"/>
          <w:szCs w:val="24"/>
          <w:lang w:val="ru-RU"/>
        </w:rPr>
        <w:t xml:space="preserve"> (анкетирование, собеседование, тестирование)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autoSpaceDE w:val="0"/>
        <w:autoSpaceDN w:val="0"/>
        <w:adjustRightInd w:val="0"/>
        <w:spacing w:after="0" w:line="240" w:lineRule="auto"/>
        <w:ind w:left="27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III</w:t>
      </w:r>
      <w:r w:rsidRPr="00DB4446">
        <w:rPr>
          <w:rFonts w:ascii="Times New Roman" w:hAnsi="Times New Roman"/>
          <w:b/>
          <w:bCs/>
          <w:sz w:val="24"/>
          <w:szCs w:val="24"/>
          <w:lang w:val="ru-RU"/>
        </w:rPr>
        <w:t xml:space="preserve">.Организация </w:t>
      </w:r>
      <w:proofErr w:type="spellStart"/>
      <w:r w:rsidRPr="00DB4446">
        <w:rPr>
          <w:rFonts w:ascii="Times New Roman" w:hAnsi="Times New Roman"/>
          <w:b/>
          <w:bCs/>
          <w:sz w:val="24"/>
          <w:szCs w:val="24"/>
          <w:lang w:val="ru-RU"/>
        </w:rPr>
        <w:t>самообследования</w:t>
      </w:r>
      <w:proofErr w:type="spellEnd"/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>3.1.Процедура оценивания проводится в соответствии с инструментарием по контролю качества образования.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2160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3"/>
          <w:szCs w:val="23"/>
          <w:lang w:val="ru-RU"/>
        </w:rPr>
        <w:t xml:space="preserve">3.2.Процедура </w:t>
      </w:r>
      <w:proofErr w:type="spellStart"/>
      <w:r w:rsidRPr="00DB4446">
        <w:rPr>
          <w:rFonts w:ascii="Times New Roman" w:hAnsi="Times New Roman"/>
          <w:sz w:val="23"/>
          <w:szCs w:val="23"/>
          <w:lang w:val="ru-RU"/>
        </w:rPr>
        <w:t>самообследования</w:t>
      </w:r>
      <w:proofErr w:type="spellEnd"/>
      <w:r w:rsidRPr="00DB4446">
        <w:rPr>
          <w:rFonts w:ascii="Times New Roman" w:hAnsi="Times New Roman"/>
          <w:sz w:val="23"/>
          <w:szCs w:val="23"/>
          <w:lang w:val="ru-RU"/>
        </w:rPr>
        <w:t xml:space="preserve"> включает в себя следующие этапы: </w:t>
      </w:r>
      <w:r w:rsidRPr="00DB4446">
        <w:rPr>
          <w:rFonts w:ascii="Times New Roman" w:hAnsi="Times New Roman"/>
          <w:sz w:val="23"/>
          <w:szCs w:val="23"/>
          <w:lang w:val="ru-RU"/>
        </w:rPr>
        <w:lastRenderedPageBreak/>
        <w:t xml:space="preserve">Планирование и подготовку работ по </w:t>
      </w:r>
      <w:proofErr w:type="spellStart"/>
      <w:r w:rsidRPr="00DB4446">
        <w:rPr>
          <w:rFonts w:ascii="Times New Roman" w:hAnsi="Times New Roman"/>
          <w:sz w:val="23"/>
          <w:szCs w:val="23"/>
          <w:lang w:val="ru-RU"/>
        </w:rPr>
        <w:t>самообследованию</w:t>
      </w:r>
      <w:proofErr w:type="spellEnd"/>
      <w:r w:rsidRPr="00DB4446">
        <w:rPr>
          <w:rFonts w:ascii="Times New Roman" w:hAnsi="Times New Roman"/>
          <w:sz w:val="23"/>
          <w:szCs w:val="23"/>
          <w:lang w:val="ru-RU"/>
        </w:rPr>
        <w:t xml:space="preserve"> учреждения: Организацию и проведение </w:t>
      </w:r>
      <w:proofErr w:type="spellStart"/>
      <w:r w:rsidRPr="00DB4446">
        <w:rPr>
          <w:rFonts w:ascii="Times New Roman" w:hAnsi="Times New Roman"/>
          <w:sz w:val="23"/>
          <w:szCs w:val="23"/>
          <w:lang w:val="ru-RU"/>
        </w:rPr>
        <w:t>самообследования</w:t>
      </w:r>
      <w:proofErr w:type="spellEnd"/>
      <w:r w:rsidRPr="00DB4446">
        <w:rPr>
          <w:rFonts w:ascii="Times New Roman" w:hAnsi="Times New Roman"/>
          <w:sz w:val="23"/>
          <w:szCs w:val="23"/>
          <w:lang w:val="ru-RU"/>
        </w:rPr>
        <w:t xml:space="preserve"> в учреждении: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>Обобщение полученных результатов и на их основе формирование отчета: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A2FCE" w:rsidRPr="00DB4446">
          <w:pgSz w:w="11900" w:h="16838"/>
          <w:pgMar w:top="1181" w:right="840" w:bottom="930" w:left="1700" w:header="720" w:footer="720" w:gutter="0"/>
          <w:cols w:space="720" w:equalWidth="0">
            <w:col w:w="9360"/>
          </w:cols>
          <w:noEndnote/>
        </w:sect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page3"/>
      <w:bookmarkEnd w:id="2"/>
      <w:r w:rsidRPr="00DB4446">
        <w:rPr>
          <w:rFonts w:ascii="Times New Roman" w:hAnsi="Times New Roman"/>
          <w:sz w:val="24"/>
          <w:szCs w:val="24"/>
          <w:lang w:val="ru-RU"/>
        </w:rPr>
        <w:lastRenderedPageBreak/>
        <w:t>Рассмотрение отчета органом управления учреждения, к компетенции которого относится решение данного вопроса.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 xml:space="preserve">3.3.Сроки форма проведения </w:t>
      </w: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самообследования</w:t>
      </w:r>
      <w:proofErr w:type="spellEnd"/>
      <w:r w:rsidRPr="00DB4446">
        <w:rPr>
          <w:rFonts w:ascii="Times New Roman" w:hAnsi="Times New Roman"/>
          <w:sz w:val="24"/>
          <w:szCs w:val="24"/>
          <w:lang w:val="ru-RU"/>
        </w:rPr>
        <w:t>, состав лиц, привлекаемых для его проведения, определяется приказом по учреждению.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B4446">
        <w:rPr>
          <w:rFonts w:ascii="Times New Roman" w:hAnsi="Times New Roman"/>
          <w:sz w:val="24"/>
          <w:szCs w:val="24"/>
          <w:lang w:val="ru-RU"/>
        </w:rPr>
        <w:t xml:space="preserve">3,4.В процессе </w:t>
      </w: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самообследования</w:t>
      </w:r>
      <w:proofErr w:type="spellEnd"/>
      <w:r w:rsidRPr="00DB4446">
        <w:rPr>
          <w:rFonts w:ascii="Times New Roman" w:hAnsi="Times New Roman"/>
          <w:sz w:val="24"/>
          <w:szCs w:val="24"/>
          <w:lang w:val="ru-RU"/>
        </w:rPr>
        <w:t xml:space="preserve"> проводится оценка образовательной деятельности, системы управления учреждения, содержания и качества подготовки обучающихся, организации методического, </w:t>
      </w: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библиотечно</w:t>
      </w:r>
      <w:proofErr w:type="spellEnd"/>
      <w:r w:rsidRPr="00DB4446">
        <w:rPr>
          <w:rFonts w:ascii="Times New Roman" w:hAnsi="Times New Roman"/>
          <w:sz w:val="24"/>
          <w:szCs w:val="24"/>
          <w:lang w:val="ru-RU"/>
        </w:rPr>
        <w:t xml:space="preserve"> - информационного обеспечения, материально-технической базы, функционирования внутренней системы оценки качества образования, а так-же анализ показателей деятельности организаций, </w:t>
      </w: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продлежащей</w:t>
      </w:r>
      <w:proofErr w:type="spellEnd"/>
      <w:r w:rsidRPr="00DB444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самообследованию</w:t>
      </w:r>
      <w:proofErr w:type="spellEnd"/>
      <w:r w:rsidRPr="00DB4446">
        <w:rPr>
          <w:rFonts w:ascii="Times New Roman" w:hAnsi="Times New Roman"/>
          <w:sz w:val="24"/>
          <w:szCs w:val="24"/>
          <w:lang w:val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IV</w:t>
      </w:r>
      <w:r w:rsidRPr="00DB4446">
        <w:rPr>
          <w:rFonts w:ascii="Times New Roman" w:hAnsi="Times New Roman"/>
          <w:b/>
          <w:bCs/>
          <w:sz w:val="24"/>
          <w:szCs w:val="24"/>
          <w:lang w:val="ru-RU"/>
        </w:rPr>
        <w:t xml:space="preserve">.Структура </w:t>
      </w:r>
      <w:proofErr w:type="spellStart"/>
      <w:r w:rsidRPr="00DB4446">
        <w:rPr>
          <w:rFonts w:ascii="Times New Roman" w:hAnsi="Times New Roman"/>
          <w:b/>
          <w:bCs/>
          <w:sz w:val="24"/>
          <w:szCs w:val="24"/>
          <w:lang w:val="ru-RU"/>
        </w:rPr>
        <w:t>самообследования</w:t>
      </w:r>
      <w:proofErr w:type="spellEnd"/>
      <w:r w:rsidRPr="00DB4446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proofErr w:type="gramEnd"/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>4.1.Организационно-правовое обеспечение деятельности образовательного учреждения и системы управления.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>4.2.Характеристика образовательных программ, реализуемых в общеобразовательном учреждении.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27" w:lineRule="auto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>4.3.Кадровое обеспечение реализуемых образовательных и воспитательных программ. 4.4.Показатели уровня и качества общеобразовательной подготовки обучающихся. 4.5.Показатели оценки достижений предметных результатов по итогам государственной (итоговой) аттестации обучающихся 9 класса.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B4446" w:rsidRDefault="00A921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 xml:space="preserve">4.6.Показатели оценки достижений предметных результатов по итогам государственной (итоговой) аттестации обучающихся 11 классов в форме ЕГЭ </w:t>
      </w: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>4.7.Трудоустройство учеников.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1320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3"/>
          <w:szCs w:val="23"/>
          <w:lang w:val="ru-RU"/>
        </w:rPr>
        <w:t>4.8.Выполнение учебных планов и программ по уровню образования. 4.9.Характеристика системы воспитания в общеобразовательном учреждении.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>4.10.Учебно-методическое, библиотечно-информационное, материально-техническое обеспечение образовательного процесса.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autoSpaceDE w:val="0"/>
        <w:autoSpaceDN w:val="0"/>
        <w:adjustRightInd w:val="0"/>
        <w:spacing w:after="0" w:line="240" w:lineRule="auto"/>
        <w:ind w:left="24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V</w:t>
      </w:r>
      <w:r w:rsidRPr="00DB4446">
        <w:rPr>
          <w:rFonts w:ascii="Times New Roman" w:hAnsi="Times New Roman"/>
          <w:b/>
          <w:bCs/>
          <w:sz w:val="24"/>
          <w:szCs w:val="24"/>
          <w:lang w:val="ru-RU"/>
        </w:rPr>
        <w:t xml:space="preserve">.Отчет о результатах </w:t>
      </w:r>
      <w:proofErr w:type="spellStart"/>
      <w:r w:rsidRPr="00DB4446">
        <w:rPr>
          <w:rFonts w:ascii="Times New Roman" w:hAnsi="Times New Roman"/>
          <w:b/>
          <w:bCs/>
          <w:sz w:val="24"/>
          <w:szCs w:val="24"/>
          <w:lang w:val="ru-RU"/>
        </w:rPr>
        <w:t>самообследования</w:t>
      </w:r>
      <w:proofErr w:type="spellEnd"/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 xml:space="preserve">5.1.Результаты </w:t>
      </w: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самообследования</w:t>
      </w:r>
      <w:proofErr w:type="spellEnd"/>
      <w:r w:rsidRPr="00DB4446">
        <w:rPr>
          <w:rFonts w:ascii="Times New Roman" w:hAnsi="Times New Roman"/>
          <w:sz w:val="24"/>
          <w:szCs w:val="24"/>
          <w:lang w:val="ru-RU"/>
        </w:rPr>
        <w:t xml:space="preserve"> учреждения оформляется в виде отчета, включающегося аналитическую часть и результаты анализа показателей деятельности учреждения, подлежащих </w:t>
      </w: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самообследованию</w:t>
      </w:r>
      <w:proofErr w:type="spellEnd"/>
      <w:r w:rsidRPr="00DB4446">
        <w:rPr>
          <w:rFonts w:ascii="Times New Roman" w:hAnsi="Times New Roman"/>
          <w:sz w:val="24"/>
          <w:szCs w:val="24"/>
          <w:lang w:val="ru-RU"/>
        </w:rPr>
        <w:t>.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320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 xml:space="preserve">5.2.Отчет по </w:t>
      </w: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самообследованию</w:t>
      </w:r>
      <w:proofErr w:type="spellEnd"/>
      <w:r w:rsidRPr="00DB4446">
        <w:rPr>
          <w:rFonts w:ascii="Times New Roman" w:hAnsi="Times New Roman"/>
          <w:sz w:val="24"/>
          <w:szCs w:val="24"/>
          <w:lang w:val="ru-RU"/>
        </w:rPr>
        <w:t xml:space="preserve"> формируется по состоянию на 1 августа текущего года. 5.3.Результаты </w:t>
      </w:r>
      <w:proofErr w:type="spellStart"/>
      <w:r w:rsidRPr="00DB4446">
        <w:rPr>
          <w:rFonts w:ascii="Times New Roman" w:hAnsi="Times New Roman"/>
          <w:sz w:val="24"/>
          <w:szCs w:val="24"/>
          <w:lang w:val="ru-RU"/>
        </w:rPr>
        <w:t>самообследования</w:t>
      </w:r>
      <w:proofErr w:type="spellEnd"/>
      <w:r w:rsidRPr="00DB4446">
        <w:rPr>
          <w:rFonts w:ascii="Times New Roman" w:hAnsi="Times New Roman"/>
          <w:sz w:val="24"/>
          <w:szCs w:val="24"/>
          <w:lang w:val="ru-RU"/>
        </w:rPr>
        <w:t xml:space="preserve"> рассматриваются на педагогическом совете. 5.4.Отчет подписывается руководителем учреждения и заверяется печатью.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A2FCE" w:rsidRPr="00DB4446" w:rsidRDefault="00A921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B4446">
        <w:rPr>
          <w:rFonts w:ascii="Times New Roman" w:hAnsi="Times New Roman"/>
          <w:sz w:val="24"/>
          <w:szCs w:val="24"/>
          <w:lang w:val="ru-RU"/>
        </w:rPr>
        <w:t>5.5.Размещение отчета образовательного учреждения на официальном сайте учреждения в сети «Интернет» и направление его учредителю осуществляется не позднее 1 сентября текущего года.</w:t>
      </w:r>
    </w:p>
    <w:p w:rsidR="00DA2FCE" w:rsidRPr="00DB4446" w:rsidRDefault="00DA2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DA2FCE" w:rsidRPr="00DB4446">
      <w:pgSz w:w="11906" w:h="16838"/>
      <w:pgMar w:top="1181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19D"/>
    <w:rsid w:val="0088065B"/>
    <w:rsid w:val="00A9219D"/>
    <w:rsid w:val="00DA2FCE"/>
    <w:rsid w:val="00D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cp:lastPrinted>2015-09-29T17:33:00Z</cp:lastPrinted>
  <dcterms:created xsi:type="dcterms:W3CDTF">2015-09-29T17:31:00Z</dcterms:created>
  <dcterms:modified xsi:type="dcterms:W3CDTF">2020-12-09T10:39:00Z</dcterms:modified>
</cp:coreProperties>
</file>